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B3" w:rsidRDefault="00974EB3">
      <w:pPr>
        <w:rPr>
          <w:rFonts w:ascii="Times New Roman" w:hAnsi="Times New Roman" w:cs="Times New Roman"/>
          <w:sz w:val="28"/>
          <w:szCs w:val="28"/>
        </w:rPr>
      </w:pPr>
    </w:p>
    <w:p w:rsidR="001A3BED" w:rsidRDefault="001A3BED">
      <w:pPr>
        <w:rPr>
          <w:rFonts w:ascii="Times New Roman" w:hAnsi="Times New Roman" w:cs="Times New Roman"/>
          <w:sz w:val="28"/>
          <w:szCs w:val="28"/>
        </w:rPr>
      </w:pPr>
    </w:p>
    <w:p w:rsidR="001A3BED" w:rsidRDefault="001A3BED">
      <w:pPr>
        <w:rPr>
          <w:rFonts w:ascii="Times New Roman" w:hAnsi="Times New Roman" w:cs="Times New Roman"/>
          <w:sz w:val="28"/>
          <w:szCs w:val="28"/>
        </w:rPr>
      </w:pPr>
    </w:p>
    <w:p w:rsidR="00423647" w:rsidRDefault="00423647" w:rsidP="00FA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5B" w:rsidRDefault="009D195B" w:rsidP="00FA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195B" w:rsidRDefault="009D195B" w:rsidP="00FA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5B" w:rsidRDefault="009D195B" w:rsidP="00FA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5B" w:rsidRDefault="009D195B" w:rsidP="00FA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5B" w:rsidRDefault="009D195B" w:rsidP="00FA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95B" w:rsidRDefault="009D195B" w:rsidP="00FA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BED" w:rsidRDefault="001A3BED" w:rsidP="00FA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23647">
        <w:rPr>
          <w:rFonts w:ascii="Times New Roman" w:hAnsi="Times New Roman" w:cs="Times New Roman"/>
          <w:sz w:val="28"/>
          <w:szCs w:val="28"/>
        </w:rPr>
        <w:t xml:space="preserve"> мерах по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на территории </w:t>
      </w:r>
      <w:r w:rsidR="00FA00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врейской автономной области постановления Правительства Российской Федерации от 06.04.2021 № 544 «Об утверждении Правил предоставления и распределения иных межбюджетных трансфертов, имеющих целевое назначение, в 2021 году из федерального</w:t>
      </w:r>
      <w:r w:rsidR="00FA00C4">
        <w:rPr>
          <w:rFonts w:ascii="Times New Roman" w:hAnsi="Times New Roman" w:cs="Times New Roman"/>
          <w:sz w:val="28"/>
          <w:szCs w:val="28"/>
        </w:rPr>
        <w:t xml:space="preserve"> бюджета бюджетам субъектов Российской Федерации в целях </w:t>
      </w:r>
      <w:proofErr w:type="spellStart"/>
      <w:r w:rsidR="00FA00C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A00C4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по возмещению части затрат на производство и реализацию рафинированного бутилированного масла подсолнечного и (или</w:t>
      </w:r>
      <w:proofErr w:type="gramEnd"/>
      <w:r w:rsidR="00FA00C4">
        <w:rPr>
          <w:rFonts w:ascii="Times New Roman" w:hAnsi="Times New Roman" w:cs="Times New Roman"/>
          <w:sz w:val="28"/>
          <w:szCs w:val="28"/>
        </w:rPr>
        <w:t>) сахара белого в организации розничной торговли»</w:t>
      </w:r>
    </w:p>
    <w:p w:rsidR="00FA00C4" w:rsidRDefault="00FA00C4" w:rsidP="00FA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0C4" w:rsidRDefault="00FA00C4" w:rsidP="00FA0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0C4" w:rsidRDefault="00FA00C4" w:rsidP="00C66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пункта 2 </w:t>
      </w:r>
      <w:r w:rsidR="00C66EF5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C66EF5" w:rsidRPr="00FA00C4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иных межбюджетных трансфертов, имеющих целевое назначение, в 2021 году из федерального бюджета бюджетам субъектов Российской Федерации в целях </w:t>
      </w:r>
      <w:proofErr w:type="spellStart"/>
      <w:r w:rsidR="00C66EF5" w:rsidRPr="00FA00C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66EF5" w:rsidRPr="00FA00C4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по возмещению части затрат на производство и реализацию рафинированного бутилированного масла подсолнечного и (или) сахара белого в организации розничной торговли</w:t>
      </w:r>
      <w:r w:rsidR="00C66EF5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FA00C4">
        <w:rPr>
          <w:rFonts w:ascii="Times New Roman" w:hAnsi="Times New Roman" w:cs="Times New Roman"/>
          <w:sz w:val="28"/>
          <w:szCs w:val="28"/>
        </w:rPr>
        <w:t>постановлени</w:t>
      </w:r>
      <w:r w:rsidR="00C66EF5">
        <w:rPr>
          <w:rFonts w:ascii="Times New Roman" w:hAnsi="Times New Roman" w:cs="Times New Roman"/>
          <w:sz w:val="28"/>
          <w:szCs w:val="28"/>
        </w:rPr>
        <w:t>ем</w:t>
      </w:r>
      <w:r w:rsidRPr="00FA00C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06.04.2021 № 544</w:t>
      </w:r>
      <w:r w:rsidR="0042364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A00C4" w:rsidRDefault="00FA00C4" w:rsidP="00C66EF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C66EF5">
        <w:rPr>
          <w:rFonts w:ascii="Times New Roman" w:hAnsi="Times New Roman" w:cs="Times New Roman"/>
          <w:sz w:val="28"/>
          <w:szCs w:val="28"/>
        </w:rPr>
        <w:t>для целей реализации на территории</w:t>
      </w:r>
      <w:r w:rsidR="00683B3B">
        <w:rPr>
          <w:rFonts w:ascii="Times New Roman" w:hAnsi="Times New Roman" w:cs="Times New Roman"/>
          <w:sz w:val="28"/>
          <w:szCs w:val="28"/>
        </w:rPr>
        <w:t xml:space="preserve"> </w:t>
      </w:r>
      <w:r w:rsidR="00C66EF5" w:rsidRPr="00C66EF5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06.04.2021 № 544 «Об утверждении Правил предоставления и распределения иных межбюджетных трансфертов, имеющих целевое назначение, в 2021 году из федерального бюджета бюджетам субъектов Российской Федерации в целях </w:t>
      </w:r>
      <w:proofErr w:type="spellStart"/>
      <w:r w:rsidR="00C66EF5" w:rsidRPr="00C66EF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66EF5" w:rsidRPr="00C66EF5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по возмещению части затрат на производство и реализацию рафинированного бутилированного масла подсолнечного и (или) сахара белого в</w:t>
      </w:r>
      <w:proofErr w:type="gramEnd"/>
      <w:r w:rsidR="00C66EF5" w:rsidRPr="00C66EF5">
        <w:rPr>
          <w:rFonts w:ascii="Times New Roman" w:hAnsi="Times New Roman" w:cs="Times New Roman"/>
          <w:sz w:val="28"/>
          <w:szCs w:val="28"/>
        </w:rPr>
        <w:t xml:space="preserve"> организации розничной торговли»</w:t>
      </w:r>
      <w:r w:rsidR="00683B3B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982C02">
        <w:rPr>
          <w:rFonts w:ascii="Times New Roman" w:hAnsi="Times New Roman" w:cs="Times New Roman"/>
          <w:sz w:val="28"/>
          <w:szCs w:val="28"/>
        </w:rPr>
        <w:t>хозяйствующие субъекты</w:t>
      </w:r>
      <w:r w:rsidR="00683B3B">
        <w:rPr>
          <w:rFonts w:ascii="Times New Roman" w:hAnsi="Times New Roman" w:cs="Times New Roman"/>
          <w:sz w:val="28"/>
          <w:szCs w:val="28"/>
        </w:rPr>
        <w:t>:</w:t>
      </w:r>
    </w:p>
    <w:p w:rsidR="00683B3B" w:rsidRDefault="00683B3B" w:rsidP="007B32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2F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423647" w:rsidRPr="00423647">
        <w:rPr>
          <w:rFonts w:ascii="Times New Roman" w:hAnsi="Times New Roman" w:cs="Times New Roman"/>
          <w:sz w:val="28"/>
          <w:szCs w:val="28"/>
        </w:rPr>
        <w:t>«Восток-Регион-Продукт»</w:t>
      </w:r>
      <w:r w:rsidR="007B32F6">
        <w:rPr>
          <w:rFonts w:ascii="Times New Roman" w:hAnsi="Times New Roman" w:cs="Times New Roman"/>
          <w:sz w:val="28"/>
          <w:szCs w:val="28"/>
        </w:rPr>
        <w:t xml:space="preserve"> (ИНН </w:t>
      </w:r>
      <w:r w:rsidR="00423647" w:rsidRPr="00423647">
        <w:rPr>
          <w:rFonts w:ascii="Times New Roman" w:hAnsi="Times New Roman" w:cs="Times New Roman"/>
          <w:sz w:val="28"/>
          <w:szCs w:val="28"/>
        </w:rPr>
        <w:t>7901548444</w:t>
      </w:r>
      <w:r w:rsidR="007B32F6">
        <w:rPr>
          <w:rFonts w:ascii="Times New Roman" w:hAnsi="Times New Roman" w:cs="Times New Roman"/>
          <w:sz w:val="28"/>
          <w:szCs w:val="28"/>
        </w:rPr>
        <w:t>);</w:t>
      </w:r>
    </w:p>
    <w:p w:rsidR="007B32F6" w:rsidRDefault="007B32F6" w:rsidP="007B32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3647">
        <w:rPr>
          <w:rFonts w:ascii="Times New Roman" w:hAnsi="Times New Roman" w:cs="Times New Roman"/>
          <w:sz w:val="28"/>
          <w:szCs w:val="28"/>
        </w:rPr>
        <w:t>индивидуальный предприниматель Михеев</w:t>
      </w:r>
      <w:r w:rsidRPr="007B32F6">
        <w:rPr>
          <w:rFonts w:ascii="Times New Roman" w:hAnsi="Times New Roman" w:cs="Times New Roman"/>
          <w:sz w:val="28"/>
          <w:szCs w:val="28"/>
        </w:rPr>
        <w:t xml:space="preserve"> </w:t>
      </w:r>
      <w:r w:rsidR="00423647">
        <w:rPr>
          <w:rFonts w:ascii="Times New Roman" w:hAnsi="Times New Roman" w:cs="Times New Roman"/>
          <w:sz w:val="28"/>
          <w:szCs w:val="28"/>
        </w:rPr>
        <w:t xml:space="preserve">А.Ю. </w:t>
      </w:r>
      <w:r w:rsidRPr="007B32F6">
        <w:rPr>
          <w:rFonts w:ascii="Times New Roman" w:hAnsi="Times New Roman" w:cs="Times New Roman"/>
          <w:sz w:val="28"/>
          <w:szCs w:val="28"/>
        </w:rPr>
        <w:t xml:space="preserve">(ИНН </w:t>
      </w:r>
      <w:r w:rsidR="00423647" w:rsidRPr="00423647">
        <w:rPr>
          <w:rFonts w:ascii="Times New Roman" w:hAnsi="Times New Roman" w:cs="Times New Roman"/>
          <w:sz w:val="28"/>
          <w:szCs w:val="28"/>
        </w:rPr>
        <w:t>790100405328</w:t>
      </w:r>
      <w:r w:rsidR="00423647">
        <w:rPr>
          <w:rFonts w:ascii="Times New Roman" w:hAnsi="Times New Roman" w:cs="Times New Roman"/>
          <w:sz w:val="28"/>
          <w:szCs w:val="28"/>
        </w:rPr>
        <w:t>).</w:t>
      </w:r>
    </w:p>
    <w:p w:rsidR="00423647" w:rsidRDefault="00423647" w:rsidP="007B32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распоряжение вступает в силу со дня его подписания.</w:t>
      </w:r>
    </w:p>
    <w:p w:rsidR="00423647" w:rsidRDefault="00423647" w:rsidP="0042364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47" w:rsidRDefault="00423647" w:rsidP="0042364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47" w:rsidRDefault="00423647" w:rsidP="0042364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647" w:rsidRDefault="00423647" w:rsidP="0042364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 w:rsidR="0042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A21"/>
    <w:multiLevelType w:val="hybridMultilevel"/>
    <w:tmpl w:val="EF3095A6"/>
    <w:lvl w:ilvl="0" w:tplc="EB6E6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1B"/>
    <w:rsid w:val="00077C1B"/>
    <w:rsid w:val="001A3BED"/>
    <w:rsid w:val="002638F4"/>
    <w:rsid w:val="00274B1B"/>
    <w:rsid w:val="00423647"/>
    <w:rsid w:val="004946A5"/>
    <w:rsid w:val="00683B3B"/>
    <w:rsid w:val="007B32F6"/>
    <w:rsid w:val="00856A8C"/>
    <w:rsid w:val="00867F83"/>
    <w:rsid w:val="008847C5"/>
    <w:rsid w:val="00974EB3"/>
    <w:rsid w:val="00982C02"/>
    <w:rsid w:val="009D195B"/>
    <w:rsid w:val="00A569C6"/>
    <w:rsid w:val="00C66EF5"/>
    <w:rsid w:val="00CE2573"/>
    <w:rsid w:val="00DD4678"/>
    <w:rsid w:val="00E70BB4"/>
    <w:rsid w:val="00FA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Шендельман Елена Юрьевна</dc:creator>
  <cp:lastModifiedBy>Шендельман Елена Юрьевна</cp:lastModifiedBy>
  <cp:revision>6</cp:revision>
  <cp:lastPrinted>2021-04-08T08:34:00Z</cp:lastPrinted>
  <dcterms:created xsi:type="dcterms:W3CDTF">2021-04-08T01:00:00Z</dcterms:created>
  <dcterms:modified xsi:type="dcterms:W3CDTF">2021-04-08T08:43:00Z</dcterms:modified>
</cp:coreProperties>
</file>